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70" w:rsidRPr="002E34DD" w:rsidRDefault="006E6B70" w:rsidP="002E34DD">
      <w:pPr>
        <w:jc w:val="center"/>
        <w:rPr>
          <w:b/>
        </w:rPr>
      </w:pPr>
      <w:r w:rsidRPr="002E34DD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C73D95" w:rsidRPr="002E3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4DD">
        <w:rPr>
          <w:rFonts w:ascii="Times New Roman" w:hAnsi="Times New Roman" w:cs="Times New Roman"/>
          <w:b/>
          <w:sz w:val="28"/>
          <w:szCs w:val="28"/>
        </w:rPr>
        <w:t>о представлении деп</w:t>
      </w:r>
      <w:r w:rsidR="00D36864">
        <w:rPr>
          <w:rFonts w:ascii="Times New Roman" w:hAnsi="Times New Roman" w:cs="Times New Roman"/>
          <w:b/>
          <w:sz w:val="28"/>
          <w:szCs w:val="28"/>
        </w:rPr>
        <w:t xml:space="preserve">утатами Сетоловского сельского </w:t>
      </w:r>
      <w:r w:rsidRPr="002E34DD">
        <w:rPr>
          <w:rFonts w:ascii="Times New Roman" w:hAnsi="Times New Roman" w:cs="Times New Roman"/>
          <w:b/>
          <w:sz w:val="28"/>
          <w:szCs w:val="28"/>
        </w:rPr>
        <w:t>Совета народных депутатов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7B48D8">
        <w:rPr>
          <w:rFonts w:ascii="Times New Roman" w:hAnsi="Times New Roman" w:cs="Times New Roman"/>
          <w:b/>
          <w:sz w:val="28"/>
          <w:szCs w:val="28"/>
        </w:rPr>
        <w:t>21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6E6B70" w:rsidRDefault="006E6B70" w:rsidP="006E6B70"/>
    <w:p w:rsidR="006E6B70" w:rsidRPr="006E6B70" w:rsidRDefault="006E6B70" w:rsidP="006E6B70">
      <w:pPr>
        <w:tabs>
          <w:tab w:val="left" w:pos="915"/>
        </w:tabs>
      </w:pPr>
      <w: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2072"/>
        <w:gridCol w:w="1817"/>
        <w:gridCol w:w="1385"/>
        <w:gridCol w:w="1134"/>
        <w:gridCol w:w="1157"/>
        <w:gridCol w:w="1446"/>
        <w:gridCol w:w="1012"/>
        <w:gridCol w:w="1005"/>
        <w:gridCol w:w="1475"/>
        <w:gridCol w:w="1779"/>
      </w:tblGrid>
      <w:tr w:rsidR="00EF4062" w:rsidRPr="007C180B" w:rsidTr="00EF4062">
        <w:trPr>
          <w:trHeight w:val="938"/>
        </w:trPr>
        <w:tc>
          <w:tcPr>
            <w:tcW w:w="504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72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Ф.И.О. лица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Замещающего муниципальную должность, его супруга(и) и несовершеннолетних детей</w:t>
            </w:r>
          </w:p>
        </w:tc>
        <w:tc>
          <w:tcPr>
            <w:tcW w:w="1817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Декларированный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годовой доход</w:t>
            </w:r>
          </w:p>
        </w:tc>
        <w:tc>
          <w:tcPr>
            <w:tcW w:w="5122" w:type="dxa"/>
            <w:gridSpan w:val="4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92" w:type="dxa"/>
            <w:gridSpan w:val="3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 находящихся в пользовании</w:t>
            </w:r>
          </w:p>
        </w:tc>
        <w:tc>
          <w:tcPr>
            <w:tcW w:w="1779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по приобретению, если сумма сделки превышает общий доход лица , за  три последних года ,предшеств</w:t>
            </w:r>
            <w:r w:rsidR="00EF4062" w:rsidRPr="007C180B">
              <w:rPr>
                <w:rFonts w:ascii="Times New Roman" w:hAnsi="Times New Roman" w:cs="Times New Roman"/>
              </w:rPr>
              <w:t>ующих совершению сделки</w:t>
            </w:r>
          </w:p>
        </w:tc>
      </w:tr>
      <w:tr w:rsidR="00EF4062" w:rsidRPr="007C180B" w:rsidTr="00F750A0">
        <w:trPr>
          <w:trHeight w:val="2379"/>
        </w:trPr>
        <w:tc>
          <w:tcPr>
            <w:tcW w:w="504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6E6B70" w:rsidRPr="007C180B" w:rsidRDefault="006E6B7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157" w:type="dxa"/>
            <w:tcBorders>
              <w:lef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46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012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00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47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79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840"/>
        </w:trPr>
        <w:tc>
          <w:tcPr>
            <w:tcW w:w="504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2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Странадко Виктор Михайлович</w:t>
            </w:r>
          </w:p>
        </w:tc>
        <w:tc>
          <w:tcPr>
            <w:tcW w:w="1817" w:type="dxa"/>
            <w:vMerge w:val="restart"/>
          </w:tcPr>
          <w:p w:rsidR="00555F3C" w:rsidRPr="007C180B" w:rsidRDefault="002402FD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634000,0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555F3C" w:rsidRP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Фольксваген</w:t>
            </w:r>
            <w:r>
              <w:rPr>
                <w:rFonts w:ascii="Times New Roman" w:hAnsi="Times New Roman" w:cs="Times New Roman"/>
                <w:lang w:val="en-US"/>
              </w:rPr>
              <w:t xml:space="preserve">VW 70 </w:t>
            </w:r>
            <w:r>
              <w:rPr>
                <w:rFonts w:ascii="Times New Roman" w:hAnsi="Times New Roman" w:cs="Times New Roman"/>
              </w:rPr>
              <w:t>ХОА,2001г.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555F3C" w:rsidRPr="007C180B" w:rsidTr="00B16AE1">
        <w:trPr>
          <w:trHeight w:val="450"/>
        </w:trPr>
        <w:tc>
          <w:tcPr>
            <w:tcW w:w="504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315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555F3C">
        <w:trPr>
          <w:trHeight w:val="31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555F3C" w:rsidRPr="007C180B" w:rsidRDefault="002402FD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2571,0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315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4/423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23390000,0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180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270"/>
        </w:trPr>
        <w:tc>
          <w:tcPr>
            <w:tcW w:w="504" w:type="dxa"/>
            <w:vMerge w:val="restart"/>
            <w:tcBorders>
              <w:top w:val="nil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Несовершеннолетний ребенок(сын)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420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968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Сетунов Михаил Иванович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Default="007B48D8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399995,69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EC0F6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Рено Логан 2008</w:t>
            </w:r>
            <w:r w:rsidR="00B16AE1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7A4C83">
        <w:trPr>
          <w:trHeight w:val="630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17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49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Щурова Валентина Александровна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328343,33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187B4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B16AE1" w:rsidRPr="0080611C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22957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187B40">
        <w:trPr>
          <w:trHeight w:val="99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525"/>
        </w:trPr>
        <w:tc>
          <w:tcPr>
            <w:tcW w:w="504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bookmarkStart w:id="0" w:name="_GoBack" w:colFirst="7" w:colLast="9"/>
            <w:r w:rsidRPr="007C180B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Щуров Юрий Анатольевич</w:t>
            </w:r>
          </w:p>
        </w:tc>
        <w:tc>
          <w:tcPr>
            <w:tcW w:w="1817" w:type="dxa"/>
            <w:vMerge w:val="restart"/>
          </w:tcPr>
          <w:p w:rsidR="00102A7E" w:rsidRPr="000C332E" w:rsidRDefault="000C332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309624</w:t>
            </w:r>
            <w:r>
              <w:rPr>
                <w:rFonts w:ascii="Times New Roman" w:hAnsi="Times New Roman" w:cs="Times New Roman"/>
              </w:rPr>
              <w:t>,08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Шевроле Ланос,2008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bookmarkEnd w:id="0"/>
      <w:tr w:rsidR="00102A7E" w:rsidRPr="007C180B" w:rsidTr="00367237">
        <w:trPr>
          <w:trHeight w:val="1373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2/3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413BC5">
        <w:trPr>
          <w:trHeight w:val="765"/>
        </w:trPr>
        <w:tc>
          <w:tcPr>
            <w:tcW w:w="504" w:type="dxa"/>
            <w:vMerge w:val="restart"/>
          </w:tcPr>
          <w:p w:rsidR="00FF2D56" w:rsidRP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Шиченко Наталья Владимировна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974A48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493767,78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64,6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 ,2010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413BC5">
        <w:trPr>
          <w:trHeight w:val="84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4250,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FF2D56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40"/>
        </w:trPr>
        <w:tc>
          <w:tcPr>
            <w:tcW w:w="504" w:type="dxa"/>
            <w:vMerge w:val="restart"/>
          </w:tcPr>
          <w:p w:rsidR="00F24E4A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Жижина Наталия Ивановна</w:t>
            </w:r>
          </w:p>
        </w:tc>
        <w:tc>
          <w:tcPr>
            <w:tcW w:w="1817" w:type="dxa"/>
            <w:vMerge w:val="restart"/>
          </w:tcPr>
          <w:p w:rsidR="00F24E4A" w:rsidRPr="007C180B" w:rsidRDefault="00974A48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294815,04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2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465"/>
        </w:trPr>
        <w:tc>
          <w:tcPr>
            <w:tcW w:w="504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24E4A" w:rsidRPr="007C180B" w:rsidRDefault="00974A48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108546,02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Лада-Калина,2007 г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8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102A7E">
        <w:trPr>
          <w:trHeight w:val="120"/>
        </w:trPr>
        <w:tc>
          <w:tcPr>
            <w:tcW w:w="504" w:type="dxa"/>
            <w:vMerge w:val="restart"/>
          </w:tcPr>
          <w:p w:rsidR="00102A7E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Панчук Владимир</w:t>
            </w:r>
            <w:r w:rsidRPr="007C180B">
              <w:rPr>
                <w:rFonts w:ascii="Times New Roman" w:hAnsi="Times New Roman" w:cs="Times New Roman"/>
                <w:b/>
              </w:rPr>
              <w:t xml:space="preserve"> Анатольевич </w:t>
            </w:r>
          </w:p>
        </w:tc>
        <w:tc>
          <w:tcPr>
            <w:tcW w:w="1817" w:type="dxa"/>
            <w:vMerge w:val="restart"/>
          </w:tcPr>
          <w:p w:rsidR="00EC0F61" w:rsidRPr="007C180B" w:rsidRDefault="007B48D8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680193,49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102A7E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ССАНГ ЙОНГ</w:t>
            </w:r>
            <w:r>
              <w:rPr>
                <w:rFonts w:ascii="Times New Roman" w:hAnsi="Times New Roman" w:cs="Times New Roman"/>
                <w:lang w:val="en-US"/>
              </w:rPr>
              <w:t xml:space="preserve"> G20D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102A7E" w:rsidRPr="007C180B" w:rsidTr="00102A7E">
        <w:trPr>
          <w:trHeight w:val="135"/>
        </w:trPr>
        <w:tc>
          <w:tcPr>
            <w:tcW w:w="504" w:type="dxa"/>
            <w:vMerge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95"/>
        </w:trPr>
        <w:tc>
          <w:tcPr>
            <w:tcW w:w="504" w:type="dxa"/>
            <w:vMerge w:val="restart"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 xml:space="preserve">Голоколенова Наталья Ивановна </w:t>
            </w:r>
          </w:p>
        </w:tc>
        <w:tc>
          <w:tcPr>
            <w:tcW w:w="1817" w:type="dxa"/>
            <w:vMerge w:val="restart"/>
          </w:tcPr>
          <w:p w:rsidR="00D36864" w:rsidRPr="007C180B" w:rsidRDefault="0080611C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319905,87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EA7062">
        <w:trPr>
          <w:trHeight w:val="255"/>
        </w:trPr>
        <w:tc>
          <w:tcPr>
            <w:tcW w:w="504" w:type="dxa"/>
            <w:vMerge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ый участок 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2947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D36864"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D36864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О</w:t>
            </w:r>
            <w:r w:rsidR="00B16AE1" w:rsidRPr="007C180B">
              <w:rPr>
                <w:rFonts w:ascii="Times New Roman" w:hAnsi="Times New Roman" w:cs="Times New Roman"/>
              </w:rPr>
              <w:t>пель-Астра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2947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20"/>
        </w:trPr>
        <w:tc>
          <w:tcPr>
            <w:tcW w:w="504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Несовершеннолетний </w:t>
            </w:r>
            <w:r w:rsidRPr="007C180B">
              <w:rPr>
                <w:rFonts w:ascii="Times New Roman" w:hAnsi="Times New Roman" w:cs="Times New Roman"/>
                <w:b/>
              </w:rPr>
              <w:t>сын</w:t>
            </w:r>
          </w:p>
        </w:tc>
        <w:tc>
          <w:tcPr>
            <w:tcW w:w="1817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8E2AED">
        <w:trPr>
          <w:trHeight w:val="75"/>
        </w:trPr>
        <w:tc>
          <w:tcPr>
            <w:tcW w:w="504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2D69EB">
        <w:trPr>
          <w:trHeight w:val="645"/>
        </w:trPr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Никуткин Сергей Андреевич</w:t>
            </w:r>
          </w:p>
        </w:tc>
        <w:tc>
          <w:tcPr>
            <w:tcW w:w="1817" w:type="dxa"/>
            <w:vMerge w:val="restart"/>
          </w:tcPr>
          <w:p w:rsidR="00FF2D56" w:rsidRPr="007C180B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556864,91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Легковой автомобиль РЕНО ДАСТЕР 2013,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Грузовой автомобиль ГАЗ САЗ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F2D56">
        <w:trPr>
          <w:trHeight w:val="1542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58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4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9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93738C">
        <w:trPr>
          <w:trHeight w:val="82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065"/>
        </w:trPr>
        <w:tc>
          <w:tcPr>
            <w:tcW w:w="504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</w:tcPr>
          <w:p w:rsidR="00B16AE1" w:rsidRPr="007C180B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769464,87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участок,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02052">
        <w:trPr>
          <w:trHeight w:val="57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CC558F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</w:t>
            </w:r>
            <w:r w:rsidR="00CC558F">
              <w:rPr>
                <w:rFonts w:ascii="Times New Roman" w:hAnsi="Times New Roman" w:cs="Times New Roman"/>
              </w:rPr>
              <w:t>5</w:t>
            </w:r>
            <w:r w:rsidRPr="007C180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30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Здание бывшее столовой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292,2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Шатова Татьяна Александровна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6F06A2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377238,13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750A0"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F2D56" w:rsidRPr="007C180B" w:rsidRDefault="006F06A2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832595,64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B41271">
        <w:trPr>
          <w:trHeight w:val="506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</w:tbl>
    <w:p w:rsidR="00B16AE1" w:rsidRDefault="00B16AE1" w:rsidP="006E6B70">
      <w:pPr>
        <w:tabs>
          <w:tab w:val="left" w:pos="915"/>
        </w:tabs>
      </w:pPr>
    </w:p>
    <w:p w:rsidR="00B16AE1" w:rsidRDefault="00B16AE1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7A4C83" w:rsidRDefault="007A4C83" w:rsidP="006E6B70">
      <w:pPr>
        <w:tabs>
          <w:tab w:val="left" w:pos="915"/>
        </w:tabs>
      </w:pPr>
    </w:p>
    <w:p w:rsidR="00FD6126" w:rsidRPr="006E6B70" w:rsidRDefault="00FD6126" w:rsidP="006E6B70">
      <w:pPr>
        <w:tabs>
          <w:tab w:val="left" w:pos="915"/>
        </w:tabs>
      </w:pPr>
    </w:p>
    <w:sectPr w:rsidR="00FD6126" w:rsidRPr="006E6B70" w:rsidSect="006E6B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D2" w:rsidRDefault="00B57AD2" w:rsidP="00C73D95">
      <w:pPr>
        <w:spacing w:after="0" w:line="240" w:lineRule="auto"/>
      </w:pPr>
      <w:r>
        <w:separator/>
      </w:r>
    </w:p>
  </w:endnote>
  <w:end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D2" w:rsidRDefault="00B57AD2" w:rsidP="00C73D95">
      <w:pPr>
        <w:spacing w:after="0" w:line="240" w:lineRule="auto"/>
      </w:pPr>
      <w:r>
        <w:separator/>
      </w:r>
    </w:p>
  </w:footnote>
  <w:foot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6B70"/>
    <w:rsid w:val="000C332E"/>
    <w:rsid w:val="00102A7E"/>
    <w:rsid w:val="00130ECC"/>
    <w:rsid w:val="00187B40"/>
    <w:rsid w:val="001F6955"/>
    <w:rsid w:val="002402FD"/>
    <w:rsid w:val="002E34DD"/>
    <w:rsid w:val="00342E40"/>
    <w:rsid w:val="00482FF8"/>
    <w:rsid w:val="00555F3C"/>
    <w:rsid w:val="005D1B4D"/>
    <w:rsid w:val="006E6B70"/>
    <w:rsid w:val="006F06A2"/>
    <w:rsid w:val="00735BCA"/>
    <w:rsid w:val="007813DB"/>
    <w:rsid w:val="007A4C83"/>
    <w:rsid w:val="007B10FD"/>
    <w:rsid w:val="007B48D8"/>
    <w:rsid w:val="007C180B"/>
    <w:rsid w:val="0080611C"/>
    <w:rsid w:val="0080677D"/>
    <w:rsid w:val="008604AB"/>
    <w:rsid w:val="008B37C5"/>
    <w:rsid w:val="0091609F"/>
    <w:rsid w:val="00946832"/>
    <w:rsid w:val="00960DAC"/>
    <w:rsid w:val="00974A48"/>
    <w:rsid w:val="009A7718"/>
    <w:rsid w:val="009C3083"/>
    <w:rsid w:val="00B019C6"/>
    <w:rsid w:val="00B16AE1"/>
    <w:rsid w:val="00B43E26"/>
    <w:rsid w:val="00B57AD2"/>
    <w:rsid w:val="00C2423E"/>
    <w:rsid w:val="00C62BEF"/>
    <w:rsid w:val="00C73D95"/>
    <w:rsid w:val="00CA5C82"/>
    <w:rsid w:val="00CC558F"/>
    <w:rsid w:val="00CE48EE"/>
    <w:rsid w:val="00D36864"/>
    <w:rsid w:val="00DF074E"/>
    <w:rsid w:val="00EB6336"/>
    <w:rsid w:val="00EC0F61"/>
    <w:rsid w:val="00EF4062"/>
    <w:rsid w:val="00F02052"/>
    <w:rsid w:val="00F24E4A"/>
    <w:rsid w:val="00F40BBC"/>
    <w:rsid w:val="00F750A0"/>
    <w:rsid w:val="00F90591"/>
    <w:rsid w:val="00FC2760"/>
    <w:rsid w:val="00FD6126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C134C-CABA-4814-B267-5890D6F3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3D95"/>
  </w:style>
  <w:style w:type="paragraph" w:styleId="a6">
    <w:name w:val="footer"/>
    <w:basedOn w:val="a"/>
    <w:link w:val="a7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6AF8-77CB-481D-88D6-C917E1BC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dcterms:created xsi:type="dcterms:W3CDTF">2005-10-04T03:40:00Z</dcterms:created>
  <dcterms:modified xsi:type="dcterms:W3CDTF">2022-04-05T07:50:00Z</dcterms:modified>
</cp:coreProperties>
</file>